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72" w:rsidRPr="008C71FC" w:rsidRDefault="00DC1E72" w:rsidP="00DC1E72">
      <w:pPr>
        <w:rPr>
          <w:rFonts w:ascii="Arial" w:hAnsi="Arial" w:cs="Arial"/>
          <w:color w:val="1F497D" w:themeColor="dark2"/>
        </w:rPr>
      </w:pPr>
      <w:bookmarkStart w:id="0" w:name="_GoBack"/>
      <w:bookmarkEnd w:id="0"/>
    </w:p>
    <w:p w:rsidR="00DC1E72" w:rsidRPr="008C71FC" w:rsidRDefault="009A6657" w:rsidP="006D65F4">
      <w:pPr>
        <w:tabs>
          <w:tab w:val="left" w:pos="945"/>
        </w:tabs>
        <w:spacing w:after="0" w:line="240" w:lineRule="auto"/>
        <w:ind w:left="4320"/>
        <w:rPr>
          <w:rFonts w:ascii="Arial" w:hAnsi="Arial" w:cs="Arial"/>
        </w:rPr>
      </w:pPr>
      <w:r w:rsidRPr="006D65F4">
        <w:rPr>
          <w:rFonts w:ascii="Arial" w:hAnsi="Arial" w:cs="Arial"/>
        </w:rPr>
        <w:t>Julie Hale</w:t>
      </w:r>
      <w:r w:rsidR="006D65F4">
        <w:rPr>
          <w:rFonts w:ascii="Arial" w:hAnsi="Arial" w:cs="Arial"/>
        </w:rPr>
        <w:br/>
      </w:r>
      <w:r w:rsidR="000F2FAA">
        <w:rPr>
          <w:rFonts w:ascii="Arial" w:hAnsi="Arial" w:cs="Arial"/>
        </w:rPr>
        <w:t>0-19 Service Manager &amp;</w:t>
      </w:r>
      <w:r w:rsidR="00DC1E72" w:rsidRPr="008C71FC">
        <w:rPr>
          <w:rFonts w:ascii="Arial" w:hAnsi="Arial" w:cs="Arial"/>
        </w:rPr>
        <w:t xml:space="preserve"> Operations Lead for SWL</w:t>
      </w:r>
      <w:r w:rsidR="000F2FAA">
        <w:rPr>
          <w:rFonts w:ascii="Arial" w:hAnsi="Arial" w:cs="Arial"/>
        </w:rPr>
        <w:t xml:space="preserve"> school age immunisations.</w:t>
      </w:r>
      <w:r w:rsidR="00DC1E72" w:rsidRPr="008C71FC">
        <w:rPr>
          <w:rFonts w:ascii="Arial" w:hAnsi="Arial" w:cs="Arial"/>
        </w:rPr>
        <w:t>,</w:t>
      </w:r>
    </w:p>
    <w:p w:rsidR="00DC1E72" w:rsidRPr="008C71FC" w:rsidRDefault="00DC1E72" w:rsidP="006D65F4">
      <w:pPr>
        <w:spacing w:after="0" w:line="240" w:lineRule="auto"/>
        <w:ind w:left="4320"/>
        <w:rPr>
          <w:rFonts w:ascii="Arial" w:hAnsi="Arial" w:cs="Arial"/>
          <w:lang w:eastAsia="en-GB"/>
        </w:rPr>
      </w:pPr>
      <w:r w:rsidRPr="008C71FC">
        <w:rPr>
          <w:rFonts w:ascii="Arial" w:hAnsi="Arial" w:cs="Arial"/>
          <w:lang w:eastAsia="en-GB"/>
        </w:rPr>
        <w:t>Hounslow &amp; Richmond Community Healthcare NHS Trust</w:t>
      </w:r>
    </w:p>
    <w:p w:rsidR="00DC1E72" w:rsidRPr="008C71FC" w:rsidRDefault="00DC1E72" w:rsidP="006D65F4">
      <w:pPr>
        <w:spacing w:after="0" w:line="240" w:lineRule="auto"/>
        <w:ind w:left="4320"/>
        <w:rPr>
          <w:rFonts w:ascii="Arial" w:hAnsi="Arial" w:cs="Arial"/>
          <w:lang w:eastAsia="en-GB"/>
        </w:rPr>
      </w:pPr>
      <w:r w:rsidRPr="008C71FC">
        <w:rPr>
          <w:rFonts w:ascii="Arial" w:hAnsi="Arial" w:cs="Arial"/>
          <w:lang w:eastAsia="en-GB"/>
        </w:rPr>
        <w:t>Thames House</w:t>
      </w:r>
    </w:p>
    <w:p w:rsidR="00DC1E72" w:rsidRPr="008C71FC" w:rsidRDefault="00DC1E72" w:rsidP="006D65F4">
      <w:pPr>
        <w:spacing w:after="0" w:line="240" w:lineRule="auto"/>
        <w:ind w:left="4320"/>
        <w:rPr>
          <w:rFonts w:ascii="Arial" w:hAnsi="Arial" w:cs="Arial"/>
          <w:lang w:eastAsia="en-GB"/>
        </w:rPr>
      </w:pPr>
      <w:r w:rsidRPr="008C71FC">
        <w:rPr>
          <w:rFonts w:ascii="Arial" w:hAnsi="Arial" w:cs="Arial"/>
          <w:lang w:eastAsia="en-GB"/>
        </w:rPr>
        <w:t>180 High Street</w:t>
      </w:r>
    </w:p>
    <w:p w:rsidR="00DC1E72" w:rsidRPr="008C71FC" w:rsidRDefault="00DC1E72" w:rsidP="006D65F4">
      <w:pPr>
        <w:spacing w:after="0" w:line="240" w:lineRule="auto"/>
        <w:ind w:left="4320"/>
        <w:rPr>
          <w:rFonts w:ascii="Arial" w:hAnsi="Arial" w:cs="Arial"/>
          <w:lang w:eastAsia="en-GB"/>
        </w:rPr>
      </w:pPr>
      <w:r w:rsidRPr="008C71FC">
        <w:rPr>
          <w:rFonts w:ascii="Arial" w:hAnsi="Arial" w:cs="Arial"/>
          <w:lang w:eastAsia="en-GB"/>
        </w:rPr>
        <w:t>Teddington, Middlesex, TW11 8HU</w:t>
      </w:r>
    </w:p>
    <w:p w:rsidR="00DC1E72" w:rsidRPr="008C71FC" w:rsidRDefault="00DC1E72" w:rsidP="00DC1E72">
      <w:pPr>
        <w:rPr>
          <w:rFonts w:ascii="Arial" w:hAnsi="Arial" w:cs="Arial"/>
        </w:rPr>
      </w:pPr>
    </w:p>
    <w:p w:rsidR="00DC1E72" w:rsidRDefault="006D65F4" w:rsidP="00FB40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C1E72" w:rsidRPr="00FB40D8">
        <w:rPr>
          <w:rFonts w:ascii="Arial" w:hAnsi="Arial" w:cs="Arial"/>
        </w:rPr>
        <w:t>Dear Parent/Guardian</w:t>
      </w:r>
      <w:r w:rsidR="00A908E9" w:rsidRPr="00FB40D8">
        <w:rPr>
          <w:rFonts w:ascii="Arial" w:hAnsi="Arial" w:cs="Arial"/>
        </w:rPr>
        <w:t>,</w:t>
      </w:r>
    </w:p>
    <w:p w:rsidR="00FB40D8" w:rsidRP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042A71" w:rsidRPr="00FB40D8" w:rsidRDefault="00042A71" w:rsidP="00F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40D8">
        <w:rPr>
          <w:rFonts w:ascii="Arial" w:hAnsi="Arial" w:cs="Arial"/>
          <w:b/>
          <w:sz w:val="24"/>
          <w:szCs w:val="24"/>
        </w:rPr>
        <w:t>Re: School Age Immunisation Programme</w:t>
      </w:r>
    </w:p>
    <w:p w:rsidR="00E62E46" w:rsidRDefault="006D65F4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br/>
      </w:r>
      <w:r w:rsidR="00A908E9" w:rsidRPr="00FB40D8">
        <w:rPr>
          <w:rFonts w:ascii="Arial" w:hAnsi="Arial" w:cs="Arial"/>
        </w:rPr>
        <w:t xml:space="preserve">We are writing to </w:t>
      </w:r>
      <w:r w:rsidR="00AE6DE2" w:rsidRPr="00FB40D8">
        <w:rPr>
          <w:rFonts w:ascii="Arial" w:hAnsi="Arial" w:cs="Arial"/>
        </w:rPr>
        <w:t>inform you that</w:t>
      </w:r>
      <w:r w:rsidRPr="00FB40D8">
        <w:rPr>
          <w:rFonts w:ascii="Arial" w:hAnsi="Arial" w:cs="Arial"/>
        </w:rPr>
        <w:t xml:space="preserve"> </w:t>
      </w:r>
      <w:r w:rsidR="00A908E9" w:rsidRPr="00FB40D8">
        <w:rPr>
          <w:rFonts w:ascii="Arial" w:hAnsi="Arial" w:cs="Arial"/>
        </w:rPr>
        <w:t xml:space="preserve">the </w:t>
      </w:r>
      <w:r w:rsidR="003B043E" w:rsidRPr="00FB40D8">
        <w:rPr>
          <w:rFonts w:ascii="Arial" w:hAnsi="Arial" w:cs="Arial"/>
        </w:rPr>
        <w:t>NHS trust</w:t>
      </w:r>
      <w:r w:rsidR="00E62E46" w:rsidRPr="00FB40D8">
        <w:rPr>
          <w:rFonts w:ascii="Arial" w:hAnsi="Arial" w:cs="Arial"/>
        </w:rPr>
        <w:t xml:space="preserve"> prov</w:t>
      </w:r>
      <w:r w:rsidR="008C71FC" w:rsidRPr="00FB40D8">
        <w:rPr>
          <w:rFonts w:ascii="Arial" w:hAnsi="Arial" w:cs="Arial"/>
        </w:rPr>
        <w:t xml:space="preserve">iding school aged immunisations </w:t>
      </w:r>
      <w:r w:rsidRPr="00FB40D8">
        <w:rPr>
          <w:rFonts w:ascii="Arial" w:hAnsi="Arial" w:cs="Arial"/>
        </w:rPr>
        <w:t>for</w:t>
      </w:r>
      <w:r w:rsidR="00FB40D8">
        <w:rPr>
          <w:rFonts w:ascii="Arial" w:hAnsi="Arial" w:cs="Arial"/>
        </w:rPr>
        <w:t xml:space="preserve"> </w:t>
      </w:r>
      <w:r w:rsidR="00A62D42" w:rsidRPr="00FB40D8">
        <w:rPr>
          <w:rFonts w:ascii="Arial" w:hAnsi="Arial" w:cs="Arial"/>
        </w:rPr>
        <w:t xml:space="preserve">schools within your borough </w:t>
      </w:r>
      <w:r w:rsidR="00E62E46" w:rsidRPr="00FB40D8">
        <w:rPr>
          <w:rFonts w:ascii="Arial" w:hAnsi="Arial" w:cs="Arial"/>
        </w:rPr>
        <w:t xml:space="preserve">is changing. </w:t>
      </w:r>
    </w:p>
    <w:p w:rsidR="00FB40D8" w:rsidRP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FB40D8" w:rsidRDefault="006D65F4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t xml:space="preserve">From 1 August 2016, </w:t>
      </w:r>
      <w:r w:rsidR="009A6657" w:rsidRPr="00FB40D8">
        <w:rPr>
          <w:rFonts w:ascii="Arial" w:hAnsi="Arial" w:cs="Arial"/>
        </w:rPr>
        <w:t xml:space="preserve">Hounslow </w:t>
      </w:r>
      <w:r w:rsidRPr="00FB40D8">
        <w:rPr>
          <w:rFonts w:ascii="Arial" w:hAnsi="Arial" w:cs="Arial"/>
        </w:rPr>
        <w:t>and</w:t>
      </w:r>
      <w:r w:rsidR="009A6657" w:rsidRPr="00FB40D8">
        <w:rPr>
          <w:rFonts w:ascii="Arial" w:hAnsi="Arial" w:cs="Arial"/>
        </w:rPr>
        <w:t xml:space="preserve"> Richmond Community Healthcare NHS Trust (HRCH) </w:t>
      </w:r>
      <w:r w:rsidR="00042A71" w:rsidRPr="00FB40D8">
        <w:rPr>
          <w:rFonts w:ascii="Arial" w:hAnsi="Arial" w:cs="Arial"/>
        </w:rPr>
        <w:t>will be providing the school age immunisation programme</w:t>
      </w:r>
      <w:r w:rsidR="00AE6DE2" w:rsidRPr="00FB40D8">
        <w:rPr>
          <w:rFonts w:ascii="Arial" w:hAnsi="Arial" w:cs="Arial"/>
        </w:rPr>
        <w:t xml:space="preserve"> to</w:t>
      </w:r>
      <w:r w:rsidR="00FB40D8">
        <w:rPr>
          <w:rFonts w:ascii="Arial" w:hAnsi="Arial" w:cs="Arial"/>
        </w:rPr>
        <w:t xml:space="preserve"> all</w:t>
      </w:r>
      <w:r w:rsidR="00AE6DE2" w:rsidRPr="00FB40D8">
        <w:rPr>
          <w:rFonts w:ascii="Arial" w:hAnsi="Arial" w:cs="Arial"/>
        </w:rPr>
        <w:t xml:space="preserve"> </w:t>
      </w:r>
      <w:r w:rsidRPr="00FB40D8">
        <w:rPr>
          <w:rFonts w:ascii="Arial" w:hAnsi="Arial" w:cs="Arial"/>
        </w:rPr>
        <w:t xml:space="preserve">children at </w:t>
      </w:r>
      <w:r w:rsidR="00AE6DE2" w:rsidRPr="00FB40D8">
        <w:rPr>
          <w:rFonts w:ascii="Arial" w:hAnsi="Arial" w:cs="Arial"/>
        </w:rPr>
        <w:t xml:space="preserve">your </w:t>
      </w:r>
      <w:r w:rsidR="00A62D42" w:rsidRPr="00FB40D8">
        <w:rPr>
          <w:rFonts w:ascii="Arial" w:hAnsi="Arial" w:cs="Arial"/>
        </w:rPr>
        <w:t xml:space="preserve">local </w:t>
      </w:r>
      <w:r w:rsidRPr="00FB40D8">
        <w:rPr>
          <w:rFonts w:ascii="Arial" w:hAnsi="Arial" w:cs="Arial"/>
        </w:rPr>
        <w:t>school.</w:t>
      </w:r>
      <w:r w:rsidR="00FB40D8" w:rsidRPr="00FB40D8">
        <w:rPr>
          <w:rFonts w:ascii="Arial" w:hAnsi="Arial" w:cs="Arial"/>
        </w:rPr>
        <w:t xml:space="preserve"> </w:t>
      </w:r>
    </w:p>
    <w:p w:rsid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042A71" w:rsidRDefault="00FB40D8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t>Your child will continue to receive the same high-quality immunisation service</w:t>
      </w:r>
      <w:r w:rsidR="00FE2E4B">
        <w:rPr>
          <w:rFonts w:ascii="Arial" w:hAnsi="Arial" w:cs="Arial"/>
        </w:rPr>
        <w:t>, by</w:t>
      </w:r>
      <w:r w:rsidRPr="00FB40D8">
        <w:rPr>
          <w:rFonts w:ascii="Arial" w:hAnsi="Arial" w:cs="Arial"/>
        </w:rPr>
        <w:t xml:space="preserve"> </w:t>
      </w:r>
      <w:r w:rsidR="00FE2E4B">
        <w:rPr>
          <w:rFonts w:ascii="Arial" w:hAnsi="Arial" w:cs="Arial"/>
        </w:rPr>
        <w:t xml:space="preserve">the </w:t>
      </w:r>
      <w:r w:rsidRPr="00FB40D8">
        <w:rPr>
          <w:rFonts w:ascii="Arial" w:hAnsi="Arial" w:cs="Arial"/>
        </w:rPr>
        <w:t xml:space="preserve">existing </w:t>
      </w:r>
      <w:r w:rsidR="00FE2E4B">
        <w:rPr>
          <w:rFonts w:ascii="Arial" w:hAnsi="Arial" w:cs="Arial"/>
        </w:rPr>
        <w:t xml:space="preserve">immunisation </w:t>
      </w:r>
      <w:r w:rsidRPr="00FB40D8">
        <w:rPr>
          <w:rFonts w:ascii="Arial" w:hAnsi="Arial" w:cs="Arial"/>
        </w:rPr>
        <w:t>staff</w:t>
      </w:r>
      <w:r w:rsidR="00FE2E4B">
        <w:rPr>
          <w:rFonts w:ascii="Arial" w:hAnsi="Arial" w:cs="Arial"/>
        </w:rPr>
        <w:t xml:space="preserve"> wherever possible</w:t>
      </w:r>
      <w:r w:rsidRPr="00FB40D8">
        <w:rPr>
          <w:rFonts w:ascii="Arial" w:hAnsi="Arial" w:cs="Arial"/>
        </w:rPr>
        <w:t xml:space="preserve">. You should notice </w:t>
      </w:r>
      <w:r w:rsidR="00FE2E4B">
        <w:rPr>
          <w:rFonts w:ascii="Arial" w:hAnsi="Arial" w:cs="Arial"/>
        </w:rPr>
        <w:t>minimal</w:t>
      </w:r>
      <w:r w:rsidRPr="00FB40D8">
        <w:rPr>
          <w:rFonts w:ascii="Arial" w:hAnsi="Arial" w:cs="Arial"/>
        </w:rPr>
        <w:t xml:space="preserve"> change from the current immunisation service provided at your school.</w:t>
      </w:r>
    </w:p>
    <w:p w:rsidR="00FB40D8" w:rsidRP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042A71" w:rsidRDefault="006D65F4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t>HRCH</w:t>
      </w:r>
      <w:r w:rsidR="00FB40D8" w:rsidRPr="00FB40D8">
        <w:rPr>
          <w:rFonts w:ascii="Arial" w:hAnsi="Arial" w:cs="Arial"/>
        </w:rPr>
        <w:t xml:space="preserve"> </w:t>
      </w:r>
      <w:r w:rsidR="00AE6DE2" w:rsidRPr="00FB40D8">
        <w:rPr>
          <w:rFonts w:ascii="Arial" w:hAnsi="Arial" w:cs="Arial"/>
        </w:rPr>
        <w:t>ha</w:t>
      </w:r>
      <w:r w:rsidRPr="00FB40D8">
        <w:rPr>
          <w:rFonts w:ascii="Arial" w:hAnsi="Arial" w:cs="Arial"/>
        </w:rPr>
        <w:t>s</w:t>
      </w:r>
      <w:r w:rsidR="00AE6DE2" w:rsidRPr="00FB40D8">
        <w:rPr>
          <w:rFonts w:ascii="Arial" w:hAnsi="Arial" w:cs="Arial"/>
        </w:rPr>
        <w:t xml:space="preserve"> an </w:t>
      </w:r>
      <w:r w:rsidRPr="00FB40D8">
        <w:rPr>
          <w:rFonts w:ascii="Arial" w:hAnsi="Arial" w:cs="Arial"/>
        </w:rPr>
        <w:t xml:space="preserve">experienced NHS </w:t>
      </w:r>
      <w:r w:rsidR="00AE6DE2" w:rsidRPr="00FB40D8">
        <w:rPr>
          <w:rFonts w:ascii="Arial" w:hAnsi="Arial" w:cs="Arial"/>
        </w:rPr>
        <w:t xml:space="preserve">immunisation </w:t>
      </w:r>
      <w:r w:rsidRPr="00FB40D8">
        <w:rPr>
          <w:rFonts w:ascii="Arial" w:hAnsi="Arial" w:cs="Arial"/>
        </w:rPr>
        <w:t>team,</w:t>
      </w:r>
      <w:r w:rsidR="00042A71" w:rsidRPr="00FB40D8">
        <w:rPr>
          <w:rFonts w:ascii="Arial" w:hAnsi="Arial" w:cs="Arial"/>
        </w:rPr>
        <w:t xml:space="preserve"> with a track record of delivering high quali</w:t>
      </w:r>
      <w:r w:rsidR="00AE6DE2" w:rsidRPr="00FB40D8">
        <w:rPr>
          <w:rFonts w:ascii="Arial" w:hAnsi="Arial" w:cs="Arial"/>
        </w:rPr>
        <w:t xml:space="preserve">ty </w:t>
      </w:r>
      <w:r w:rsidRPr="00FB40D8">
        <w:rPr>
          <w:rFonts w:ascii="Arial" w:hAnsi="Arial" w:cs="Arial"/>
        </w:rPr>
        <w:t xml:space="preserve">school age </w:t>
      </w:r>
      <w:r w:rsidR="00AE6DE2" w:rsidRPr="00FB40D8">
        <w:rPr>
          <w:rFonts w:ascii="Arial" w:hAnsi="Arial" w:cs="Arial"/>
        </w:rPr>
        <w:t>immunisation programmes</w:t>
      </w:r>
      <w:r w:rsidR="009B4B44">
        <w:rPr>
          <w:rFonts w:ascii="Arial" w:hAnsi="Arial" w:cs="Arial"/>
        </w:rPr>
        <w:t xml:space="preserve"> across London boroughs</w:t>
      </w:r>
      <w:r w:rsidR="00AE6DE2" w:rsidRPr="00FB40D8">
        <w:rPr>
          <w:rFonts w:ascii="Arial" w:hAnsi="Arial" w:cs="Arial"/>
        </w:rPr>
        <w:t>.</w:t>
      </w:r>
      <w:r w:rsidR="00042A71" w:rsidRPr="00FB40D8">
        <w:rPr>
          <w:rFonts w:ascii="Arial" w:hAnsi="Arial" w:cs="Arial"/>
        </w:rPr>
        <w:t xml:space="preserve"> </w:t>
      </w:r>
      <w:r w:rsidR="009B4B44">
        <w:rPr>
          <w:rFonts w:ascii="Arial" w:hAnsi="Arial" w:cs="Arial"/>
        </w:rPr>
        <w:t>Our</w:t>
      </w:r>
      <w:r w:rsidR="00FB40D8" w:rsidRPr="00FB40D8">
        <w:rPr>
          <w:rFonts w:ascii="Arial" w:hAnsi="Arial" w:cs="Arial"/>
        </w:rPr>
        <w:t xml:space="preserve"> team </w:t>
      </w:r>
      <w:r w:rsidR="009B4B44">
        <w:rPr>
          <w:rFonts w:ascii="Arial" w:hAnsi="Arial" w:cs="Arial"/>
        </w:rPr>
        <w:t>of NHS</w:t>
      </w:r>
      <w:r w:rsidR="00FE2E4B">
        <w:rPr>
          <w:rFonts w:ascii="Arial" w:hAnsi="Arial" w:cs="Arial"/>
        </w:rPr>
        <w:t xml:space="preserve"> immunisation nurses </w:t>
      </w:r>
      <w:r w:rsidR="00FB40D8" w:rsidRPr="00FB40D8">
        <w:rPr>
          <w:rFonts w:ascii="Arial" w:hAnsi="Arial" w:cs="Arial"/>
        </w:rPr>
        <w:t>attend schools to administer the planned vaccinations as part of the National Childhood Immunisations Programme.</w:t>
      </w:r>
      <w:r w:rsidR="00FB40D8">
        <w:rPr>
          <w:rFonts w:ascii="Arial" w:hAnsi="Arial" w:cs="Arial"/>
        </w:rPr>
        <w:t xml:space="preserve"> </w:t>
      </w:r>
    </w:p>
    <w:p w:rsid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FB40D8" w:rsidRDefault="00FB40D8" w:rsidP="00FB40D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You can find out more about the National Childhood Immunisations Programme at: </w:t>
      </w:r>
      <w:hyperlink r:id="rId7" w:history="1">
        <w:r w:rsidR="009B4B44" w:rsidRPr="003A743E">
          <w:rPr>
            <w:rStyle w:val="Hyperlink"/>
            <w:rFonts w:ascii="Arial" w:hAnsi="Arial" w:cs="Arial"/>
          </w:rPr>
          <w:t>http://www.nhs.uk/conditions/vaccinations/pages/vaccination-schedule-age-checklist</w:t>
        </w:r>
      </w:hyperlink>
    </w:p>
    <w:p w:rsidR="00FB40D8" w:rsidRP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042A71" w:rsidRDefault="009B4B44" w:rsidP="00FB40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part of the immunisations programme, a</w:t>
      </w:r>
      <w:r w:rsidR="00FB40D8" w:rsidRPr="00451EC4">
        <w:rPr>
          <w:rFonts w:ascii="Arial" w:hAnsi="Arial" w:cs="Arial"/>
        </w:rPr>
        <w:t xml:space="preserve">ll correspondence and </w:t>
      </w:r>
      <w:r>
        <w:rPr>
          <w:rFonts w:ascii="Arial" w:hAnsi="Arial" w:cs="Arial"/>
        </w:rPr>
        <w:t xml:space="preserve">immunisations </w:t>
      </w:r>
      <w:r w:rsidR="00FB40D8" w:rsidRPr="00451EC4">
        <w:rPr>
          <w:rFonts w:ascii="Arial" w:hAnsi="Arial" w:cs="Arial"/>
        </w:rPr>
        <w:t xml:space="preserve">consent forms will be delivered to </w:t>
      </w:r>
      <w:r w:rsidR="00FB40D8">
        <w:rPr>
          <w:rFonts w:ascii="Arial" w:hAnsi="Arial" w:cs="Arial"/>
        </w:rPr>
        <w:t>your school,</w:t>
      </w:r>
      <w:r w:rsidR="00FB40D8" w:rsidRPr="00451EC4">
        <w:rPr>
          <w:rFonts w:ascii="Arial" w:hAnsi="Arial" w:cs="Arial"/>
        </w:rPr>
        <w:t xml:space="preserve"> ready for </w:t>
      </w:r>
      <w:r w:rsidR="00FB40D8">
        <w:rPr>
          <w:rFonts w:ascii="Arial" w:hAnsi="Arial" w:cs="Arial"/>
        </w:rPr>
        <w:t xml:space="preserve">distribution prior to </w:t>
      </w:r>
      <w:r w:rsidR="00FB40D8" w:rsidRPr="00451EC4">
        <w:rPr>
          <w:rFonts w:ascii="Arial" w:hAnsi="Arial" w:cs="Arial"/>
        </w:rPr>
        <w:t xml:space="preserve">the </w:t>
      </w:r>
      <w:r w:rsidR="00FB40D8">
        <w:rPr>
          <w:rFonts w:ascii="Arial" w:hAnsi="Arial" w:cs="Arial"/>
        </w:rPr>
        <w:t xml:space="preserve">launch of the </w:t>
      </w:r>
      <w:r w:rsidR="00FB40D8" w:rsidRPr="00451EC4">
        <w:rPr>
          <w:rFonts w:ascii="Arial" w:hAnsi="Arial" w:cs="Arial"/>
        </w:rPr>
        <w:t xml:space="preserve">immunisations </w:t>
      </w:r>
      <w:r w:rsidR="00FB40D8">
        <w:rPr>
          <w:rFonts w:ascii="Arial" w:hAnsi="Arial" w:cs="Arial"/>
        </w:rPr>
        <w:t xml:space="preserve">programme </w:t>
      </w:r>
      <w:r w:rsidR="00FB40D8" w:rsidRPr="00451EC4">
        <w:rPr>
          <w:rFonts w:ascii="Arial" w:hAnsi="Arial" w:cs="Arial"/>
        </w:rPr>
        <w:t>at the beginning of the</w:t>
      </w:r>
      <w:r w:rsidR="00FB40D8">
        <w:rPr>
          <w:rFonts w:ascii="Arial" w:hAnsi="Arial" w:cs="Arial"/>
        </w:rPr>
        <w:t xml:space="preserve"> new s</w:t>
      </w:r>
      <w:r w:rsidR="00FB40D8" w:rsidRPr="00451EC4">
        <w:rPr>
          <w:rFonts w:ascii="Arial" w:hAnsi="Arial" w:cs="Arial"/>
        </w:rPr>
        <w:t>chool year</w:t>
      </w:r>
      <w:r>
        <w:rPr>
          <w:rFonts w:ascii="Arial" w:hAnsi="Arial" w:cs="Arial"/>
        </w:rPr>
        <w:t xml:space="preserve"> in September</w:t>
      </w:r>
      <w:r w:rsidR="00FB40D8">
        <w:rPr>
          <w:rFonts w:ascii="Arial" w:hAnsi="Arial" w:cs="Arial"/>
        </w:rPr>
        <w:t>.</w:t>
      </w:r>
    </w:p>
    <w:p w:rsidR="00FB40D8" w:rsidRPr="00FB40D8" w:rsidRDefault="00FB40D8" w:rsidP="00FB40D8">
      <w:pPr>
        <w:spacing w:after="0" w:line="240" w:lineRule="auto"/>
        <w:rPr>
          <w:rFonts w:ascii="Arial" w:hAnsi="Arial" w:cs="Arial"/>
        </w:rPr>
      </w:pPr>
    </w:p>
    <w:p w:rsidR="00042A71" w:rsidRPr="00FB40D8" w:rsidRDefault="00EC5720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t>We look forward to meeting you and your child</w:t>
      </w:r>
      <w:r w:rsidR="00042A71" w:rsidRPr="00FB40D8">
        <w:rPr>
          <w:rFonts w:ascii="Arial" w:hAnsi="Arial" w:cs="Arial"/>
        </w:rPr>
        <w:t xml:space="preserve"> </w:t>
      </w:r>
      <w:r w:rsidRPr="00FB40D8">
        <w:rPr>
          <w:rFonts w:ascii="Arial" w:hAnsi="Arial" w:cs="Arial"/>
        </w:rPr>
        <w:t xml:space="preserve">in the coming months and </w:t>
      </w:r>
      <w:r w:rsidR="009B4B44">
        <w:rPr>
          <w:rFonts w:ascii="Arial" w:hAnsi="Arial" w:cs="Arial"/>
        </w:rPr>
        <w:t xml:space="preserve">we </w:t>
      </w:r>
      <w:r w:rsidRPr="00FB40D8">
        <w:rPr>
          <w:rFonts w:ascii="Arial" w:hAnsi="Arial" w:cs="Arial"/>
        </w:rPr>
        <w:t>are happy to speak to you should you have any questions. Please contact myself or Sheila Roberts,</w:t>
      </w:r>
      <w:r w:rsidR="006D65F4" w:rsidRPr="00FB40D8">
        <w:rPr>
          <w:rFonts w:ascii="Arial" w:hAnsi="Arial" w:cs="Arial"/>
        </w:rPr>
        <w:t xml:space="preserve"> </w:t>
      </w:r>
      <w:r w:rsidRPr="00FB40D8">
        <w:rPr>
          <w:rFonts w:ascii="Arial" w:hAnsi="Arial" w:cs="Arial"/>
        </w:rPr>
        <w:t xml:space="preserve">School Age Immunisation Lead on 07572 136 848 </w:t>
      </w:r>
    </w:p>
    <w:p w:rsidR="00042A71" w:rsidRPr="00FB40D8" w:rsidRDefault="00042A71" w:rsidP="00FB40D8">
      <w:pPr>
        <w:spacing w:after="0" w:line="240" w:lineRule="auto"/>
        <w:rPr>
          <w:rFonts w:ascii="Arial" w:hAnsi="Arial" w:cs="Arial"/>
        </w:rPr>
      </w:pPr>
    </w:p>
    <w:p w:rsidR="00042A71" w:rsidRPr="00FB40D8" w:rsidRDefault="00042A71" w:rsidP="00FB40D8">
      <w:pPr>
        <w:spacing w:after="0" w:line="240" w:lineRule="auto"/>
        <w:rPr>
          <w:rFonts w:ascii="Arial" w:hAnsi="Arial" w:cs="Arial"/>
        </w:rPr>
      </w:pPr>
      <w:r w:rsidRPr="00FB40D8">
        <w:rPr>
          <w:rFonts w:ascii="Arial" w:hAnsi="Arial" w:cs="Arial"/>
        </w:rPr>
        <w:t>Yours sincerely,</w:t>
      </w:r>
    </w:p>
    <w:p w:rsidR="00042A71" w:rsidRPr="00FB40D8" w:rsidRDefault="00042A71" w:rsidP="00FB40D8">
      <w:pPr>
        <w:spacing w:after="0" w:line="240" w:lineRule="auto"/>
        <w:rPr>
          <w:rFonts w:ascii="Arial" w:hAnsi="Arial" w:cs="Arial"/>
        </w:rPr>
      </w:pPr>
    </w:p>
    <w:p w:rsidR="006D65F4" w:rsidRPr="00FB40D8" w:rsidRDefault="006D65F4" w:rsidP="00FB40D8">
      <w:pPr>
        <w:spacing w:after="0" w:line="240" w:lineRule="auto"/>
        <w:rPr>
          <w:rFonts w:ascii="Arial" w:hAnsi="Arial" w:cs="Arial"/>
        </w:rPr>
      </w:pPr>
    </w:p>
    <w:p w:rsidR="00042A71" w:rsidRPr="00FB40D8" w:rsidRDefault="00042A71" w:rsidP="00FB40D8">
      <w:pPr>
        <w:spacing w:after="0" w:line="240" w:lineRule="auto"/>
        <w:rPr>
          <w:rFonts w:ascii="Arial" w:hAnsi="Arial" w:cs="Arial"/>
        </w:rPr>
      </w:pPr>
    </w:p>
    <w:p w:rsidR="00042A71" w:rsidRPr="00FB40D8" w:rsidRDefault="00042A71" w:rsidP="00FB40D8">
      <w:pPr>
        <w:spacing w:after="0" w:line="240" w:lineRule="auto"/>
        <w:rPr>
          <w:rFonts w:ascii="Arial" w:hAnsi="Arial" w:cs="Arial"/>
          <w:b/>
          <w:lang w:eastAsia="en-GB"/>
        </w:rPr>
      </w:pPr>
      <w:r w:rsidRPr="00FB40D8">
        <w:rPr>
          <w:rFonts w:ascii="Arial" w:hAnsi="Arial" w:cs="Arial"/>
          <w:b/>
          <w:lang w:eastAsia="en-GB"/>
        </w:rPr>
        <w:t>Julie Hale</w:t>
      </w:r>
    </w:p>
    <w:p w:rsidR="00042A71" w:rsidRPr="00FB40D8" w:rsidRDefault="00042A71" w:rsidP="00FB40D8">
      <w:pPr>
        <w:spacing w:after="0" w:line="240" w:lineRule="auto"/>
        <w:rPr>
          <w:rFonts w:ascii="Arial" w:hAnsi="Arial" w:cs="Arial"/>
          <w:b/>
          <w:lang w:eastAsia="en-GB"/>
        </w:rPr>
      </w:pPr>
      <w:r w:rsidRPr="00FB40D8">
        <w:rPr>
          <w:rFonts w:ascii="Arial" w:hAnsi="Arial" w:cs="Arial"/>
          <w:b/>
          <w:lang w:eastAsia="en-GB"/>
        </w:rPr>
        <w:t>0-19 Service Manager</w:t>
      </w:r>
    </w:p>
    <w:p w:rsidR="00042A71" w:rsidRPr="00FB40D8" w:rsidRDefault="00042A71" w:rsidP="00FB40D8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042A71" w:rsidRPr="00FB40D8" w:rsidRDefault="00042A71" w:rsidP="00FB40D8">
      <w:pPr>
        <w:spacing w:after="0" w:line="240" w:lineRule="auto"/>
        <w:rPr>
          <w:rFonts w:ascii="Arial" w:hAnsi="Arial" w:cs="Arial"/>
          <w:b/>
          <w:lang w:eastAsia="en-GB"/>
        </w:rPr>
      </w:pPr>
      <w:r w:rsidRPr="00FB40D8">
        <w:rPr>
          <w:rFonts w:ascii="Arial" w:hAnsi="Arial" w:cs="Arial"/>
          <w:b/>
          <w:lang w:eastAsia="en-GB"/>
        </w:rPr>
        <w:t>(e) Julie.Hale@hrch.nhs.uk</w:t>
      </w:r>
    </w:p>
    <w:p w:rsidR="00042A71" w:rsidRPr="00FB40D8" w:rsidRDefault="00042A71" w:rsidP="00FB40D8">
      <w:pPr>
        <w:spacing w:after="0" w:line="240" w:lineRule="auto"/>
        <w:rPr>
          <w:rFonts w:ascii="Calibri" w:hAnsi="Calibri" w:cs="Times New Roman"/>
        </w:rPr>
      </w:pPr>
      <w:r w:rsidRPr="00FB40D8">
        <w:rPr>
          <w:rFonts w:ascii="Arial" w:hAnsi="Arial" w:cs="Arial"/>
          <w:b/>
          <w:lang w:eastAsia="en-GB"/>
        </w:rPr>
        <w:t>(m) 07960 046 399</w:t>
      </w:r>
    </w:p>
    <w:p w:rsidR="00042A71" w:rsidRDefault="00042A71" w:rsidP="00DC1E72">
      <w:pPr>
        <w:rPr>
          <w:rFonts w:ascii="Arial" w:hAnsi="Arial" w:cs="Arial"/>
        </w:rPr>
      </w:pPr>
    </w:p>
    <w:p w:rsidR="00BB1C77" w:rsidRDefault="00BB1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1C77" w:rsidRPr="00BB1C77" w:rsidRDefault="00BB1C77" w:rsidP="00BB1C77">
      <w:pPr>
        <w:rPr>
          <w:rFonts w:ascii="Arial" w:hAnsi="Arial" w:cs="Arial"/>
          <w:color w:val="1F497D"/>
        </w:rPr>
      </w:pPr>
    </w:p>
    <w:p w:rsidR="000111BE" w:rsidRDefault="000111BE" w:rsidP="000111BE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noProof/>
          <w:color w:val="0070C0"/>
          <w:sz w:val="44"/>
          <w:szCs w:val="44"/>
          <w:lang w:val="en-US"/>
        </w:rPr>
        <w:drawing>
          <wp:inline distT="0" distB="0" distL="0" distR="0">
            <wp:extent cx="2392326" cy="141438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ed After Children silhou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45" cy="14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28" w:rsidRPr="008F6428" w:rsidRDefault="00BB1C77" w:rsidP="008F642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70C0"/>
          <w:sz w:val="48"/>
          <w:szCs w:val="48"/>
        </w:rPr>
      </w:pPr>
      <w:r w:rsidRPr="008F6428">
        <w:rPr>
          <w:rFonts w:ascii="Arial" w:hAnsi="Arial" w:cs="Arial"/>
          <w:b/>
          <w:color w:val="0070C0"/>
          <w:sz w:val="48"/>
          <w:szCs w:val="48"/>
        </w:rPr>
        <w:t>Are you a registered nurse?</w:t>
      </w:r>
    </w:p>
    <w:p w:rsidR="00BB1C77" w:rsidRPr="008F6428" w:rsidRDefault="00BB1C77" w:rsidP="008F642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70C0"/>
          <w:sz w:val="48"/>
          <w:szCs w:val="48"/>
        </w:rPr>
      </w:pPr>
      <w:r w:rsidRPr="008F6428">
        <w:rPr>
          <w:rFonts w:ascii="Arial" w:hAnsi="Arial" w:cs="Arial"/>
          <w:b/>
          <w:color w:val="0070C0"/>
          <w:sz w:val="48"/>
          <w:szCs w:val="48"/>
        </w:rPr>
        <w:t xml:space="preserve">Would you like to work flexible </w:t>
      </w:r>
      <w:r w:rsidR="008F6428" w:rsidRPr="008F6428">
        <w:rPr>
          <w:rFonts w:ascii="Arial" w:hAnsi="Arial" w:cs="Arial"/>
          <w:b/>
          <w:color w:val="0070C0"/>
          <w:sz w:val="48"/>
          <w:szCs w:val="48"/>
        </w:rPr>
        <w:t>h</w:t>
      </w:r>
      <w:r w:rsidRPr="008F6428">
        <w:rPr>
          <w:rFonts w:ascii="Arial" w:hAnsi="Arial" w:cs="Arial"/>
          <w:b/>
          <w:color w:val="0070C0"/>
          <w:sz w:val="48"/>
          <w:szCs w:val="48"/>
        </w:rPr>
        <w:t>ours, term time only?</w:t>
      </w:r>
    </w:p>
    <w:p w:rsidR="00BB1C77" w:rsidRPr="008F6428" w:rsidRDefault="00BB1C77" w:rsidP="008F642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48"/>
          <w:szCs w:val="48"/>
        </w:rPr>
      </w:pPr>
      <w:r w:rsidRPr="008F6428">
        <w:rPr>
          <w:rFonts w:ascii="Arial" w:hAnsi="Arial" w:cs="Arial"/>
          <w:b/>
          <w:color w:val="0070C0"/>
          <w:sz w:val="48"/>
          <w:szCs w:val="48"/>
        </w:rPr>
        <w:t>Would you like to work in the borough your child attends school?</w:t>
      </w:r>
    </w:p>
    <w:p w:rsidR="00BB1C77" w:rsidRPr="008F6428" w:rsidRDefault="00BB1C77" w:rsidP="00BB1C7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F6428">
        <w:rPr>
          <w:rFonts w:ascii="Arial" w:hAnsi="Arial" w:cs="Arial"/>
          <w:b/>
          <w:color w:val="000000" w:themeColor="text1"/>
          <w:sz w:val="28"/>
          <w:szCs w:val="28"/>
        </w:rPr>
        <w:t>Come and join our temporary bank immunisation team, supporting the delivery of the school age immunisation programme across the following boroughs: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Lambeth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Southwark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Bromley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Bexley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Kingston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>Merton</w:t>
      </w:r>
    </w:p>
    <w:p w:rsidR="00BB1C77" w:rsidRPr="000111BE" w:rsidRDefault="00BB1C77" w:rsidP="00BB1C7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0111BE">
        <w:rPr>
          <w:rFonts w:ascii="Arial" w:hAnsi="Arial" w:cs="Arial"/>
          <w:color w:val="000000" w:themeColor="text1"/>
          <w:sz w:val="26"/>
          <w:szCs w:val="26"/>
        </w:rPr>
        <w:t xml:space="preserve">Richmond </w:t>
      </w:r>
    </w:p>
    <w:p w:rsidR="008F6428" w:rsidRPr="008F6428" w:rsidRDefault="00BB1C77" w:rsidP="00BB1C77">
      <w:pPr>
        <w:rPr>
          <w:rStyle w:val="Hyperlink"/>
          <w:rFonts w:ascii="Arial" w:hAnsi="Arial" w:cs="Arial"/>
          <w:b/>
          <w:sz w:val="24"/>
          <w:szCs w:val="24"/>
        </w:rPr>
      </w:pPr>
      <w:r w:rsidRPr="000111BE">
        <w:rPr>
          <w:rStyle w:val="threece1"/>
          <w:rFonts w:ascii="Arial" w:hAnsi="Arial" w:cs="Arial"/>
          <w:color w:val="000000" w:themeColor="text1"/>
          <w:sz w:val="26"/>
          <w:szCs w:val="26"/>
        </w:rPr>
        <w:t>We offer some of the best temporary rates of pay for clinical NHS staff in the local area.</w:t>
      </w:r>
      <w:r w:rsidR="008F642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="008F642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0111BE">
        <w:rPr>
          <w:rFonts w:ascii="Arial" w:hAnsi="Arial" w:cs="Arial"/>
          <w:b/>
          <w:color w:val="000000" w:themeColor="text1"/>
          <w:sz w:val="26"/>
          <w:szCs w:val="26"/>
        </w:rPr>
        <w:t>If you are interested,</w:t>
      </w:r>
      <w:r w:rsidR="000111BE" w:rsidRPr="000111BE">
        <w:rPr>
          <w:rFonts w:ascii="Arial" w:hAnsi="Arial" w:cs="Arial"/>
          <w:b/>
          <w:color w:val="000000" w:themeColor="text1"/>
          <w:sz w:val="26"/>
          <w:szCs w:val="26"/>
        </w:rPr>
        <w:t xml:space="preserve"> please </w:t>
      </w:r>
      <w:r w:rsidR="00E638B5">
        <w:rPr>
          <w:rFonts w:ascii="Arial" w:hAnsi="Arial" w:cs="Arial"/>
          <w:b/>
          <w:color w:val="000000" w:themeColor="text1"/>
          <w:sz w:val="26"/>
          <w:szCs w:val="26"/>
        </w:rPr>
        <w:t xml:space="preserve">see the ‘Bank Immunisation Nurse’ job adverts listed </w:t>
      </w:r>
      <w:r w:rsidR="000111BE" w:rsidRPr="000111BE">
        <w:rPr>
          <w:rFonts w:ascii="Arial" w:hAnsi="Arial" w:cs="Arial"/>
          <w:b/>
          <w:color w:val="000000" w:themeColor="text1"/>
          <w:sz w:val="26"/>
          <w:szCs w:val="26"/>
        </w:rPr>
        <w:t xml:space="preserve">HRCH’s </w:t>
      </w:r>
      <w:r w:rsidR="00E638B5">
        <w:rPr>
          <w:rFonts w:ascii="Arial" w:hAnsi="Arial" w:cs="Arial"/>
          <w:b/>
          <w:color w:val="000000" w:themeColor="text1"/>
          <w:sz w:val="26"/>
          <w:szCs w:val="26"/>
        </w:rPr>
        <w:t>N</w:t>
      </w:r>
      <w:r w:rsidR="000111BE" w:rsidRPr="000111BE">
        <w:rPr>
          <w:rFonts w:ascii="Arial" w:hAnsi="Arial" w:cs="Arial"/>
          <w:b/>
          <w:color w:val="000000" w:themeColor="text1"/>
          <w:sz w:val="26"/>
          <w:szCs w:val="26"/>
        </w:rPr>
        <w:t>HS Jobs</w:t>
      </w:r>
      <w:r w:rsidR="00E638B5">
        <w:rPr>
          <w:rFonts w:ascii="Arial" w:hAnsi="Arial" w:cs="Arial"/>
          <w:b/>
          <w:color w:val="000000" w:themeColor="text1"/>
          <w:sz w:val="26"/>
          <w:szCs w:val="26"/>
        </w:rPr>
        <w:t xml:space="preserve"> website</w:t>
      </w:r>
      <w:r w:rsidR="000111BE" w:rsidRPr="000111BE">
        <w:rPr>
          <w:rFonts w:ascii="Arial" w:hAnsi="Arial" w:cs="Arial"/>
          <w:b/>
          <w:color w:val="000000" w:themeColor="text1"/>
          <w:sz w:val="26"/>
          <w:szCs w:val="26"/>
        </w:rPr>
        <w:t>:</w:t>
      </w:r>
      <w:r w:rsidR="000111BE">
        <w:rPr>
          <w:rFonts w:ascii="Arial" w:hAnsi="Arial" w:cs="Arial"/>
          <w:color w:val="000000" w:themeColor="text1"/>
          <w:sz w:val="24"/>
          <w:szCs w:val="24"/>
        </w:rPr>
        <w:br/>
      </w:r>
      <w:hyperlink r:id="rId9" w:history="1">
        <w:r w:rsidR="008F6428" w:rsidRPr="00DB5BD1">
          <w:rPr>
            <w:rStyle w:val="Hyperlink"/>
            <w:rFonts w:ascii="Arial" w:hAnsi="Arial" w:cs="Arial"/>
            <w:sz w:val="24"/>
            <w:szCs w:val="24"/>
          </w:rPr>
          <w:t>http://www.jobs.nhs.uk/xi/search_vacancy/14733eca89639f898eb541e806bf934e/?action=search&amp;master_id=122296</w:t>
        </w:r>
      </w:hyperlink>
      <w:r w:rsidR="00E638B5">
        <w:rPr>
          <w:rStyle w:val="Hyperlink"/>
          <w:rFonts w:ascii="Arial" w:hAnsi="Arial" w:cs="Arial"/>
          <w:sz w:val="24"/>
          <w:szCs w:val="24"/>
        </w:rPr>
        <w:br/>
      </w:r>
      <w:r w:rsidR="00E638B5">
        <w:rPr>
          <w:rStyle w:val="Hyperlink"/>
          <w:rFonts w:ascii="Arial" w:hAnsi="Arial" w:cs="Arial"/>
          <w:sz w:val="24"/>
          <w:szCs w:val="24"/>
        </w:rPr>
        <w:br/>
      </w:r>
    </w:p>
    <w:sectPr w:rsidR="008F6428" w:rsidRPr="008F6428" w:rsidSect="005809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2E" w:rsidRDefault="00896F2E">
      <w:pPr>
        <w:spacing w:after="0" w:line="240" w:lineRule="auto"/>
      </w:pPr>
      <w:r>
        <w:separator/>
      </w:r>
    </w:p>
  </w:endnote>
  <w:endnote w:type="continuationSeparator" w:id="0">
    <w:p w:rsidR="00896F2E" w:rsidRDefault="0089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BE" w:rsidRDefault="000111BE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7930800" cy="212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CH mission statemen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800" cy="2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2E" w:rsidRDefault="00896F2E">
      <w:pPr>
        <w:spacing w:after="0" w:line="240" w:lineRule="auto"/>
      </w:pPr>
      <w:r>
        <w:separator/>
      </w:r>
    </w:p>
  </w:footnote>
  <w:footnote w:type="continuationSeparator" w:id="0">
    <w:p w:rsidR="00896F2E" w:rsidRDefault="0089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2" w:rsidRDefault="00AE6DE2" w:rsidP="00A6108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-154305</wp:posOffset>
          </wp:positionV>
          <wp:extent cx="3531870" cy="7613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nslow &amp; Richmond Community Healthcare NHS Tru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7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169D"/>
    <w:multiLevelType w:val="hybridMultilevel"/>
    <w:tmpl w:val="BC4073BE"/>
    <w:lvl w:ilvl="0" w:tplc="DFF2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729A"/>
    <w:multiLevelType w:val="hybridMultilevel"/>
    <w:tmpl w:val="75861A8A"/>
    <w:lvl w:ilvl="0" w:tplc="6230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67F1"/>
    <w:multiLevelType w:val="hybridMultilevel"/>
    <w:tmpl w:val="894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72"/>
    <w:rsid w:val="000111BE"/>
    <w:rsid w:val="00042A71"/>
    <w:rsid w:val="000F2FAA"/>
    <w:rsid w:val="00110590"/>
    <w:rsid w:val="0022093D"/>
    <w:rsid w:val="00260C8A"/>
    <w:rsid w:val="003B043E"/>
    <w:rsid w:val="003F02C9"/>
    <w:rsid w:val="0043589C"/>
    <w:rsid w:val="005129E3"/>
    <w:rsid w:val="005809C7"/>
    <w:rsid w:val="006D65F4"/>
    <w:rsid w:val="00896F2E"/>
    <w:rsid w:val="008C71FC"/>
    <w:rsid w:val="008F6428"/>
    <w:rsid w:val="009A6657"/>
    <w:rsid w:val="009B4B44"/>
    <w:rsid w:val="009F5624"/>
    <w:rsid w:val="00A6108E"/>
    <w:rsid w:val="00A61D96"/>
    <w:rsid w:val="00A62D42"/>
    <w:rsid w:val="00A8793A"/>
    <w:rsid w:val="00A908E9"/>
    <w:rsid w:val="00AE6DE2"/>
    <w:rsid w:val="00AF1E60"/>
    <w:rsid w:val="00B83B27"/>
    <w:rsid w:val="00BB1C77"/>
    <w:rsid w:val="00BD5057"/>
    <w:rsid w:val="00C542B4"/>
    <w:rsid w:val="00CE11A5"/>
    <w:rsid w:val="00D53D42"/>
    <w:rsid w:val="00DC1E72"/>
    <w:rsid w:val="00DC4083"/>
    <w:rsid w:val="00E14FB9"/>
    <w:rsid w:val="00E62E46"/>
    <w:rsid w:val="00E638B5"/>
    <w:rsid w:val="00EC5720"/>
    <w:rsid w:val="00EE7029"/>
    <w:rsid w:val="00FA0989"/>
    <w:rsid w:val="00FB40D8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7BD57-DA97-47D6-99EF-E9D0E9F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72"/>
  </w:style>
  <w:style w:type="character" w:customStyle="1" w:styleId="apple-converted-space">
    <w:name w:val="apple-converted-space"/>
    <w:basedOn w:val="DefaultParagraphFont"/>
    <w:rsid w:val="00CE11A5"/>
  </w:style>
  <w:style w:type="character" w:styleId="Emphasis">
    <w:name w:val="Emphasis"/>
    <w:basedOn w:val="DefaultParagraphFont"/>
    <w:uiPriority w:val="20"/>
    <w:qFormat/>
    <w:rsid w:val="00CE1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CE11A5"/>
    <w:rPr>
      <w:color w:val="0000FF"/>
      <w:u w:val="single"/>
    </w:rPr>
  </w:style>
  <w:style w:type="character" w:customStyle="1" w:styleId="threece1">
    <w:name w:val="threece1"/>
    <w:basedOn w:val="DefaultParagraphFont"/>
    <w:rsid w:val="006D65F4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BB1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BE"/>
  </w:style>
  <w:style w:type="character" w:styleId="FollowedHyperlink">
    <w:name w:val="FollowedHyperlink"/>
    <w:basedOn w:val="DefaultParagraphFont"/>
    <w:uiPriority w:val="99"/>
    <w:semiHidden/>
    <w:unhideWhenUsed/>
    <w:rsid w:val="008F6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vaccinations/pages/vaccination-schedule-age-check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bs.nhs.uk/xi/search_vacancy/14733eca89639f898eb541e806bf934e/?action=search&amp;master_id=12229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Stachon Natalie</dc:creator>
  <cp:lastModifiedBy>Rob Large</cp:lastModifiedBy>
  <cp:revision>2</cp:revision>
  <cp:lastPrinted>2016-06-15T10:01:00Z</cp:lastPrinted>
  <dcterms:created xsi:type="dcterms:W3CDTF">2016-10-01T10:19:00Z</dcterms:created>
  <dcterms:modified xsi:type="dcterms:W3CDTF">2016-10-01T10:19:00Z</dcterms:modified>
</cp:coreProperties>
</file>